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E1A57" w:rsidR="006154F7" w:rsidP="00EE0693" w:rsidRDefault="00CE1A57" w14:paraId="3FA60FBF" w14:textId="3FE8FA55">
      <w:pPr>
        <w:spacing w:after="0" w:line="240" w:lineRule="auto"/>
        <w:ind w:left="0" w:right="-565" w:firstLine="0"/>
        <w:jc w:val="center"/>
        <w:rPr>
          <w:rFonts w:ascii="Work Sans" w:hAnsi="Work Sans"/>
        </w:rPr>
      </w:pPr>
      <w:r w:rsidRPr="00CE1A57">
        <w:rPr>
          <w:rFonts w:ascii="Work Sans" w:hAnsi="Work Sans"/>
          <w:noProof/>
        </w:rPr>
        <w:drawing>
          <wp:anchor distT="0" distB="0" distL="114300" distR="114300" simplePos="0" relativeHeight="251658240" behindDoc="0" locked="0" layoutInCell="1" allowOverlap="1" wp14:anchorId="1D5FDC6C" wp14:editId="29F927F0">
            <wp:simplePos x="0" y="0"/>
            <wp:positionH relativeFrom="column">
              <wp:posOffset>104185</wp:posOffset>
            </wp:positionH>
            <wp:positionV relativeFrom="paragraph">
              <wp:posOffset>0</wp:posOffset>
            </wp:positionV>
            <wp:extent cx="1072800" cy="423335"/>
            <wp:effectExtent l="0" t="0" r="0" b="0"/>
            <wp:wrapNone/>
            <wp:docPr id="2" name="Picture 1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circ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4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A57" w:rsidR="00CD6A0A">
        <w:rPr>
          <w:rFonts w:ascii="Work Sans" w:hAnsi="Work Sans"/>
          <w:b/>
          <w:sz w:val="28"/>
        </w:rPr>
        <w:t>CONSULTATION REPORT</w:t>
      </w:r>
    </w:p>
    <w:p w:rsidRPr="00CE1A57" w:rsidR="006154F7" w:rsidP="00840BBA" w:rsidRDefault="008A239E" w14:paraId="60B6EF5F" w14:textId="6659A87C">
      <w:pPr>
        <w:spacing w:after="0" w:line="259" w:lineRule="auto"/>
        <w:ind w:left="111" w:right="-565"/>
        <w:jc w:val="center"/>
        <w:rPr>
          <w:rFonts w:ascii="Work Sans" w:hAnsi="Work Sans"/>
        </w:rPr>
      </w:pPr>
      <w:r w:rsidRPr="00CE1A57">
        <w:rPr>
          <w:rFonts w:ascii="Work Sans" w:hAnsi="Work Sans"/>
          <w:b/>
          <w:sz w:val="28"/>
        </w:rPr>
        <w:t>Program Modifications</w:t>
      </w:r>
    </w:p>
    <w:p w:rsidRPr="00CE1A57" w:rsidR="006154F7" w:rsidRDefault="00CD6A0A" w14:paraId="6509F94F" w14:textId="77777777">
      <w:pPr>
        <w:spacing w:after="0" w:line="259" w:lineRule="auto"/>
        <w:ind w:left="0" w:right="8086" w:firstLine="0"/>
        <w:rPr>
          <w:rFonts w:ascii="Work Sans" w:hAnsi="Work Sans"/>
        </w:rPr>
      </w:pPr>
      <w:r w:rsidRPr="00CE1A57">
        <w:rPr>
          <w:rFonts w:ascii="Work Sans" w:hAnsi="Work Sans"/>
          <w:b/>
          <w:sz w:val="20"/>
        </w:rPr>
        <w:t xml:space="preserve"> </w:t>
      </w:r>
    </w:p>
    <w:p w:rsidRPr="00CE1A57" w:rsidR="006154F7" w:rsidP="003924F4" w:rsidRDefault="00CD6A0A" w14:paraId="18A05140" w14:textId="332FD8AE">
      <w:pPr>
        <w:spacing w:after="39" w:line="259" w:lineRule="auto"/>
        <w:ind w:left="0" w:right="8086" w:firstLine="0"/>
        <w:rPr>
          <w:rFonts w:ascii="Work Sans" w:hAnsi="Work Sans"/>
        </w:rPr>
      </w:pPr>
      <w:r w:rsidRPr="00CE1A57">
        <w:rPr>
          <w:rFonts w:ascii="Work Sans" w:hAnsi="Work Sans"/>
          <w:b/>
          <w:sz w:val="20"/>
        </w:rPr>
        <w:t xml:space="preserve"> </w:t>
      </w:r>
    </w:p>
    <w:tbl>
      <w:tblPr>
        <w:tblStyle w:val="TableGrid"/>
        <w:tblW w:w="9600" w:type="dxa"/>
        <w:tblInd w:w="713" w:type="dxa"/>
        <w:tblCellMar>
          <w:top w:w="5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6240"/>
      </w:tblGrid>
      <w:tr w:rsidRPr="00CE1A57" w:rsidR="006154F7" w14:paraId="6128C065" w14:textId="77777777">
        <w:trPr>
          <w:trHeight w:val="430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E1A57" w:rsidR="006154F7" w:rsidRDefault="00CD6A0A" w14:paraId="5959D58C" w14:textId="77777777">
            <w:pPr>
              <w:spacing w:after="0" w:line="259" w:lineRule="auto"/>
              <w:ind w:left="103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 xml:space="preserve">Program 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E1A57" w:rsidR="006154F7" w:rsidRDefault="00CD6A0A" w14:paraId="666238C5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 w:eastAsia="Times New Roman" w:cs="Times New Roman"/>
              </w:rPr>
              <w:t xml:space="preserve"> </w:t>
            </w:r>
          </w:p>
        </w:tc>
      </w:tr>
      <w:tr w:rsidRPr="00CE1A57" w:rsidR="006154F7" w14:paraId="21BFA90A" w14:textId="77777777">
        <w:trPr>
          <w:trHeight w:val="431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E1A57" w:rsidR="006154F7" w:rsidRDefault="00CD6A0A" w14:paraId="7369D2EE" w14:textId="77777777">
            <w:pPr>
              <w:spacing w:after="0" w:line="259" w:lineRule="auto"/>
              <w:ind w:left="102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 xml:space="preserve">Submitted By: 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E1A57" w:rsidR="006154F7" w:rsidRDefault="00CD6A0A" w14:paraId="3DCDF869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 w:eastAsia="Times New Roman" w:cs="Times New Roman"/>
              </w:rPr>
              <w:t xml:space="preserve"> </w:t>
            </w:r>
          </w:p>
        </w:tc>
      </w:tr>
    </w:tbl>
    <w:p w:rsidRPr="00CE1A57" w:rsidR="00030724" w:rsidP="00CE1A57" w:rsidRDefault="00CD6A0A" w14:paraId="45771995" w14:textId="4AEA2DC4">
      <w:pPr>
        <w:spacing w:after="87" w:line="259" w:lineRule="auto"/>
        <w:ind w:left="0" w:firstLine="0"/>
        <w:rPr>
          <w:rFonts w:ascii="Work Sans" w:hAnsi="Work Sans"/>
        </w:rPr>
      </w:pPr>
      <w:r w:rsidRPr="00CE1A57">
        <w:rPr>
          <w:rFonts w:ascii="Work Sans" w:hAnsi="Work Sans"/>
          <w:b/>
          <w:sz w:val="17"/>
        </w:rPr>
        <w:t xml:space="preserve"> </w:t>
      </w:r>
    </w:p>
    <w:p w:rsidRPr="00CE1A57" w:rsidR="00030724" w:rsidP="00030724" w:rsidRDefault="00030724" w14:paraId="33364D56" w14:textId="77777777">
      <w:pPr>
        <w:rPr>
          <w:rFonts w:ascii="Work Sans" w:hAnsi="Work Sans"/>
        </w:rPr>
      </w:pPr>
      <w:r w:rsidRPr="00CE1A57">
        <w:rPr>
          <w:rFonts w:ascii="Work Sans" w:hAnsi="Work Sans"/>
        </w:rPr>
        <w:t xml:space="preserve">The consultation report is to be submitted to the </w:t>
      </w:r>
      <w:r w:rsidRPr="00CE1A57">
        <w:rPr>
          <w:rFonts w:ascii="Work Sans" w:hAnsi="Work Sans"/>
          <w:b/>
          <w:bCs/>
        </w:rPr>
        <w:t>Program Change and Development</w:t>
      </w:r>
      <w:r w:rsidRPr="00CE1A57">
        <w:rPr>
          <w:rFonts w:ascii="Work Sans" w:hAnsi="Work Sans"/>
        </w:rPr>
        <w:t xml:space="preserve"> (PCD) Working Group as part of the </w:t>
      </w:r>
      <w:r w:rsidRPr="00CE1A57">
        <w:rPr>
          <w:rFonts w:ascii="Work Sans" w:hAnsi="Work Sans"/>
          <w:b/>
          <w:bCs/>
        </w:rPr>
        <w:t>Program Modification</w:t>
      </w:r>
      <w:r w:rsidRPr="00CE1A57">
        <w:rPr>
          <w:rFonts w:ascii="Work Sans" w:hAnsi="Work Sans"/>
        </w:rPr>
        <w:t xml:space="preserve"> </w:t>
      </w:r>
      <w:r w:rsidRPr="00CE1A57">
        <w:rPr>
          <w:rFonts w:ascii="Work Sans" w:hAnsi="Work Sans"/>
          <w:b/>
          <w:bCs/>
        </w:rPr>
        <w:t>Package.</w:t>
      </w:r>
      <w:r w:rsidRPr="00CE1A57">
        <w:rPr>
          <w:rFonts w:ascii="Work Sans" w:hAnsi="Work Sans"/>
        </w:rPr>
        <w:t xml:space="preserve"> All departments must be contacted as part of the consultation process.  </w:t>
      </w:r>
    </w:p>
    <w:p w:rsidRPr="00CE1A57" w:rsidR="00030724" w:rsidP="00030724" w:rsidRDefault="00030724" w14:paraId="45419C4E" w14:textId="77777777">
      <w:pPr>
        <w:spacing w:after="0" w:line="259" w:lineRule="auto"/>
        <w:ind w:left="0" w:firstLine="0"/>
        <w:rPr>
          <w:rFonts w:ascii="Work Sans" w:hAnsi="Work Sans"/>
        </w:rPr>
      </w:pPr>
      <w:r w:rsidRPr="00CE1A57">
        <w:rPr>
          <w:rFonts w:ascii="Work Sans" w:hAnsi="Work Sans"/>
        </w:rPr>
        <w:t xml:space="preserve"> </w:t>
      </w:r>
    </w:p>
    <w:p w:rsidRPr="00CE1A57" w:rsidR="00030724" w:rsidP="003924F4" w:rsidRDefault="00030724" w14:paraId="011641CB" w14:textId="532625F4">
      <w:pPr>
        <w:ind w:left="1080" w:right="853" w:hanging="360"/>
        <w:rPr>
          <w:rFonts w:ascii="Work Sans" w:hAnsi="Work Sans" w:eastAsia="Arial" w:cs="Arial"/>
        </w:rPr>
      </w:pPr>
      <w:r w:rsidRPr="00CE1A57">
        <w:rPr>
          <w:rFonts w:ascii="Work Sans" w:hAnsi="Work Sans"/>
        </w:rPr>
        <w:t xml:space="preserve">The </w:t>
      </w:r>
      <w:r w:rsidRPr="00CE1A57">
        <w:rPr>
          <w:rFonts w:ascii="Work Sans" w:hAnsi="Work Sans"/>
          <w:b/>
          <w:bCs/>
        </w:rPr>
        <w:t>Program Modification Package</w:t>
      </w:r>
      <w:r w:rsidRPr="00CE1A57">
        <w:rPr>
          <w:rFonts w:ascii="Work Sans" w:hAnsi="Work Sans"/>
        </w:rPr>
        <w:t xml:space="preserve"> consists of the</w:t>
      </w:r>
      <w:r w:rsidR="003924F4">
        <w:rPr>
          <w:rFonts w:ascii="Work Sans" w:hAnsi="Work Sans"/>
        </w:rPr>
        <w:t xml:space="preserve"> </w:t>
      </w:r>
      <w:r w:rsidRPr="00CE1A57">
        <w:rPr>
          <w:rFonts w:ascii="Work Sans" w:hAnsi="Work Sans"/>
        </w:rPr>
        <w:t xml:space="preserve">following: </w:t>
      </w:r>
    </w:p>
    <w:p w:rsidRPr="00CE1A57" w:rsidR="00030724" w:rsidP="00030724" w:rsidRDefault="00030724" w14:paraId="4DE6B9F9" w14:textId="77777777">
      <w:pPr>
        <w:pStyle w:val="ListParagraph"/>
        <w:numPr>
          <w:ilvl w:val="0"/>
          <w:numId w:val="2"/>
        </w:numPr>
        <w:ind w:right="3633"/>
        <w:rPr>
          <w:rFonts w:ascii="Work Sans" w:hAnsi="Work Sans"/>
        </w:rPr>
      </w:pPr>
      <w:r w:rsidRPr="00CE1A57">
        <w:rPr>
          <w:rFonts w:ascii="Work Sans" w:hAnsi="Work Sans"/>
        </w:rPr>
        <w:t>Program Modification Application</w:t>
      </w:r>
    </w:p>
    <w:p w:rsidRPr="00CE1A57" w:rsidR="00030724" w:rsidP="00030724" w:rsidRDefault="00030724" w14:paraId="27796C43" w14:textId="77777777">
      <w:pPr>
        <w:pStyle w:val="ListParagraph"/>
        <w:numPr>
          <w:ilvl w:val="0"/>
          <w:numId w:val="2"/>
        </w:numPr>
        <w:ind w:right="3633"/>
        <w:rPr>
          <w:rFonts w:ascii="Work Sans" w:hAnsi="Work Sans"/>
        </w:rPr>
      </w:pPr>
      <w:r w:rsidRPr="00CE1A57">
        <w:rPr>
          <w:rFonts w:ascii="Work Sans" w:hAnsi="Work Sans"/>
        </w:rPr>
        <w:t>Updated Curriculum Maps</w:t>
      </w:r>
    </w:p>
    <w:p w:rsidRPr="00CE1A57" w:rsidR="00030724" w:rsidP="003924F4" w:rsidRDefault="00030724" w14:paraId="783B0D5E" w14:textId="77777777">
      <w:pPr>
        <w:pStyle w:val="ListParagraph"/>
        <w:numPr>
          <w:ilvl w:val="0"/>
          <w:numId w:val="2"/>
        </w:numPr>
        <w:ind w:right="1845"/>
        <w:rPr>
          <w:rFonts w:ascii="Work Sans" w:hAnsi="Work Sans"/>
        </w:rPr>
      </w:pPr>
      <w:r w:rsidRPr="00CE1A57">
        <w:rPr>
          <w:rFonts w:ascii="Work Sans" w:hAnsi="Work Sans"/>
        </w:rPr>
        <w:t>Completed POI entered into Academic Logistics</w:t>
      </w:r>
    </w:p>
    <w:p w:rsidRPr="00CE1A57" w:rsidR="00030724" w:rsidP="003924F4" w:rsidRDefault="00030724" w14:paraId="0C7CD6D9" w14:textId="77777777">
      <w:pPr>
        <w:pStyle w:val="ListParagraph"/>
        <w:numPr>
          <w:ilvl w:val="0"/>
          <w:numId w:val="2"/>
        </w:numPr>
        <w:ind w:right="-423"/>
        <w:rPr>
          <w:rFonts w:ascii="Work Sans" w:hAnsi="Work Sans"/>
        </w:rPr>
      </w:pPr>
      <w:r w:rsidRPr="00CE1A57">
        <w:rPr>
          <w:rFonts w:ascii="Work Sans" w:hAnsi="Work Sans"/>
        </w:rPr>
        <w:t xml:space="preserve">Any other documentation needed to consider the proposed change (if applicable) </w:t>
      </w:r>
    </w:p>
    <w:p w:rsidRPr="00CE1A57" w:rsidR="00030724" w:rsidP="00030724" w:rsidRDefault="00030724" w14:paraId="2C4AF483" w14:textId="77777777">
      <w:pPr>
        <w:pStyle w:val="ListParagraph"/>
        <w:numPr>
          <w:ilvl w:val="0"/>
          <w:numId w:val="2"/>
        </w:numPr>
        <w:ind w:right="3633"/>
        <w:rPr>
          <w:rFonts w:ascii="Work Sans" w:hAnsi="Work Sans"/>
        </w:rPr>
      </w:pPr>
      <w:r w:rsidRPr="00CE1A57">
        <w:rPr>
          <w:rFonts w:ascii="Work Sans" w:hAnsi="Work Sans"/>
        </w:rPr>
        <w:t xml:space="preserve">Course Outlines </w:t>
      </w:r>
    </w:p>
    <w:p w:rsidRPr="00CE1A57" w:rsidR="00030724" w:rsidP="003924F4" w:rsidRDefault="00030724" w14:paraId="52930979" w14:textId="77777777">
      <w:pPr>
        <w:pStyle w:val="ListParagraph"/>
        <w:numPr>
          <w:ilvl w:val="0"/>
          <w:numId w:val="2"/>
        </w:numPr>
        <w:ind w:right="2"/>
        <w:rPr>
          <w:rFonts w:ascii="Work Sans" w:hAnsi="Work Sans"/>
          <w:i/>
          <w:iCs/>
        </w:rPr>
      </w:pPr>
      <w:r w:rsidRPr="00CE1A57">
        <w:rPr>
          <w:rFonts w:ascii="Work Sans" w:hAnsi="Work Sans"/>
        </w:rPr>
        <w:t xml:space="preserve">Program Modification Consultation Report </w:t>
      </w:r>
      <w:r w:rsidRPr="00CE1A57">
        <w:rPr>
          <w:rFonts w:ascii="Work Sans" w:hAnsi="Work Sans"/>
          <w:i/>
          <w:iCs/>
        </w:rPr>
        <w:t>(this document)</w:t>
      </w:r>
    </w:p>
    <w:p w:rsidRPr="00CE1A57" w:rsidR="00E66D1B" w:rsidP="00CE1A57" w:rsidRDefault="00CD6A0A" w14:paraId="3A739B3D" w14:textId="14EA9FD5">
      <w:pPr>
        <w:spacing w:after="0" w:line="259" w:lineRule="auto"/>
        <w:ind w:left="0" w:firstLine="0"/>
        <w:rPr>
          <w:rFonts w:ascii="Work Sans" w:hAnsi="Work Sans"/>
        </w:rPr>
      </w:pPr>
      <w:r w:rsidRPr="00CE1A57">
        <w:rPr>
          <w:rFonts w:ascii="Work Sans" w:hAnsi="Work Sans"/>
        </w:rPr>
        <w:t xml:space="preserve"> </w:t>
      </w:r>
    </w:p>
    <w:tbl>
      <w:tblPr>
        <w:tblStyle w:val="TableGrid"/>
        <w:tblW w:w="9693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6"/>
        <w:gridCol w:w="107"/>
        <w:gridCol w:w="64"/>
        <w:gridCol w:w="112"/>
        <w:gridCol w:w="5894"/>
      </w:tblGrid>
      <w:tr w:rsidRPr="00CE1A57" w:rsidR="006154F7" w:rsidTr="53969DA8" w14:paraId="15F24D34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826714" w14:paraId="001738FF" w14:textId="5E05BDAD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53969DA8" w:rsidR="00826714">
              <w:rPr>
                <w:rFonts w:ascii="Work Sans" w:hAnsi="Work Sans"/>
                <w:b w:val="1"/>
                <w:bCs w:val="1"/>
              </w:rPr>
              <w:t xml:space="preserve">Academic Advising:  </w:t>
            </w:r>
            <w:r w:rsidRPr="53969DA8" w:rsidR="00CD6A0A">
              <w:rPr>
                <w:rFonts w:ascii="Work Sans" w:hAnsi="Work Sans"/>
                <w:b w:val="1"/>
                <w:bCs w:val="1"/>
              </w:rPr>
              <w:t>Dina Fox</w:t>
            </w:r>
            <w:r w:rsidRPr="53969DA8" w:rsidR="00CE1A57">
              <w:rPr>
                <w:rFonts w:ascii="Work Sans" w:hAnsi="Work Sans"/>
                <w:b w:val="1"/>
                <w:bCs w:val="1"/>
              </w:rPr>
              <w:t xml:space="preserve"> (DJP), </w:t>
            </w:r>
            <w:r w:rsidRPr="53969DA8" w:rsidR="7FD2BF44">
              <w:rPr>
                <w:rFonts w:ascii="Work Sans" w:hAnsi="Work Sans"/>
                <w:b w:val="1"/>
                <w:bCs w:val="1"/>
              </w:rPr>
              <w:t>C</w:t>
            </w:r>
            <w:r w:rsidRPr="53969DA8" w:rsidR="7FD2BF44">
              <w:rPr>
                <w:rFonts w:ascii="Work Sans" w:hAnsi="Work Sans"/>
                <w:b w:val="1"/>
                <w:bCs w:val="1"/>
              </w:rPr>
              <w:t>hristina</w:t>
            </w:r>
            <w:r w:rsidRPr="53969DA8" w:rsidR="17120FD0">
              <w:rPr>
                <w:rFonts w:ascii="Work Sans" w:hAnsi="Work Sans"/>
                <w:b w:val="1"/>
                <w:bCs w:val="1"/>
              </w:rPr>
              <w:t xml:space="preserve"> Farow</w:t>
            </w:r>
            <w:r w:rsidRPr="53969DA8" w:rsidR="00CE1A57">
              <w:rPr>
                <w:rFonts w:ascii="Work Sans" w:hAnsi="Work Sans"/>
                <w:b w:val="1"/>
                <w:bCs w:val="1"/>
              </w:rPr>
              <w:t xml:space="preserve"> </w:t>
            </w:r>
            <w:r w:rsidRPr="53969DA8" w:rsidR="00CE1A57">
              <w:rPr>
                <w:rFonts w:ascii="Work Sans" w:hAnsi="Work Sans"/>
                <w:b w:val="1"/>
                <w:bCs w:val="1"/>
              </w:rPr>
              <w:t>(Welland)</w:t>
            </w:r>
          </w:p>
        </w:tc>
      </w:tr>
      <w:tr w:rsidRPr="00CE1A57" w:rsidR="006154F7" w:rsidTr="53969DA8" w14:paraId="4BA06C9B" w14:textId="77777777">
        <w:trPr>
          <w:trHeight w:val="530"/>
        </w:trPr>
        <w:tc>
          <w:tcPr>
            <w:tcW w:w="3623" w:type="dxa"/>
            <w:gridSpan w:val="2"/>
            <w:tcMar/>
          </w:tcPr>
          <w:p w:rsidRPr="00CE1A57" w:rsidR="006154F7" w:rsidRDefault="00CD6A0A" w14:paraId="0B88911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70" w:type="dxa"/>
            <w:gridSpan w:val="3"/>
            <w:tcMar/>
          </w:tcPr>
          <w:p w:rsidRPr="00CE1A57" w:rsidR="006154F7" w:rsidRDefault="00CD6A0A" w14:paraId="1132241F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38193CF1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6473588E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31020CA2" w14:textId="77777777">
        <w:trPr>
          <w:trHeight w:val="811"/>
        </w:trPr>
        <w:tc>
          <w:tcPr>
            <w:tcW w:w="9693" w:type="dxa"/>
            <w:gridSpan w:val="5"/>
            <w:tcMar/>
          </w:tcPr>
          <w:p w:rsidRPr="00CE1A57" w:rsidR="006154F7" w:rsidRDefault="00CD6A0A" w14:paraId="3B43BEF8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3DB26C91" w14:textId="77777777">
        <w:trPr>
          <w:trHeight w:val="567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P="53969DA8" w:rsidRDefault="00CD6A0A" w14:paraId="67FBB097" w14:textId="63A6368B">
            <w:pPr>
              <w:spacing w:after="0" w:line="259" w:lineRule="auto"/>
              <w:ind w:left="0" w:firstLine="0"/>
              <w:rPr>
                <w:rFonts w:ascii="Work Sans" w:hAnsi="Work Sans"/>
                <w:b w:val="1"/>
                <w:bCs w:val="1"/>
              </w:rPr>
            </w:pPr>
            <w:r w:rsidRPr="53969DA8" w:rsidR="34C95B6E">
              <w:rPr>
                <w:rFonts w:ascii="Work Sans" w:hAnsi="Work Sans"/>
                <w:b w:val="1"/>
                <w:bCs w:val="1"/>
              </w:rPr>
              <w:t>Career</w:t>
            </w:r>
            <w:r w:rsidRPr="53969DA8" w:rsidR="00826714">
              <w:rPr>
                <w:rFonts w:ascii="Work Sans" w:hAnsi="Work Sans"/>
                <w:b w:val="1"/>
                <w:bCs w:val="1"/>
              </w:rPr>
              <w:t xml:space="preserve"> &amp; Co-op Services: </w:t>
            </w:r>
            <w:r w:rsidRPr="53969DA8" w:rsidR="00CD6A0A">
              <w:rPr>
                <w:rFonts w:ascii="Work Sans" w:hAnsi="Work Sans"/>
                <w:b w:val="1"/>
                <w:bCs w:val="1"/>
              </w:rPr>
              <w:t>Dina Fox</w:t>
            </w:r>
            <w:r w:rsidRPr="53969DA8" w:rsidR="00CE1A57">
              <w:rPr>
                <w:rFonts w:ascii="Work Sans" w:hAnsi="Work Sans"/>
                <w:b w:val="1"/>
                <w:bCs w:val="1"/>
              </w:rPr>
              <w:t xml:space="preserve"> (DJP), </w:t>
            </w:r>
            <w:r w:rsidRPr="53969DA8" w:rsidR="31559B60">
              <w:rPr>
                <w:rFonts w:ascii="Work Sans" w:hAnsi="Work Sans"/>
                <w:b w:val="1"/>
                <w:bCs w:val="1"/>
              </w:rPr>
              <w:t>Christina Farow</w:t>
            </w:r>
            <w:r w:rsidRPr="53969DA8" w:rsidR="00CE1A57">
              <w:rPr>
                <w:rFonts w:ascii="Work Sans" w:hAnsi="Work Sans"/>
                <w:b w:val="1"/>
                <w:bCs w:val="1"/>
              </w:rPr>
              <w:t xml:space="preserve"> </w:t>
            </w:r>
            <w:r w:rsidRPr="53969DA8" w:rsidR="00CE1A57">
              <w:rPr>
                <w:rFonts w:ascii="Work Sans" w:hAnsi="Work Sans"/>
                <w:b w:val="1"/>
                <w:bCs w:val="1"/>
              </w:rPr>
              <w:t>(Welland)</w:t>
            </w:r>
          </w:p>
        </w:tc>
      </w:tr>
      <w:tr w:rsidRPr="00CE1A57" w:rsidR="006154F7" w:rsidTr="53969DA8" w14:paraId="092E3627" w14:textId="77777777">
        <w:trPr>
          <w:trHeight w:val="532"/>
        </w:trPr>
        <w:tc>
          <w:tcPr>
            <w:tcW w:w="3623" w:type="dxa"/>
            <w:gridSpan w:val="2"/>
            <w:tcMar/>
          </w:tcPr>
          <w:p w:rsidRPr="00CE1A57" w:rsidR="006154F7" w:rsidRDefault="00CD6A0A" w14:paraId="00FBDD1B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70" w:type="dxa"/>
            <w:gridSpan w:val="3"/>
            <w:tcMar/>
          </w:tcPr>
          <w:p w:rsidRPr="00CE1A57" w:rsidR="006154F7" w:rsidRDefault="00CD6A0A" w14:paraId="595E13E6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4C93C8AB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4CE01BB5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20A3AE1C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5C8620C3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40511229" w14:textId="77777777">
        <w:trPr>
          <w:trHeight w:val="567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425B36C6" w14:textId="080269E0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Academic &amp; Liberal Stud</w:t>
            </w:r>
            <w:r w:rsidRPr="00CE1A57" w:rsidR="00826714">
              <w:rPr>
                <w:rFonts w:ascii="Work Sans" w:hAnsi="Work Sans"/>
                <w:b/>
              </w:rPr>
              <w:t xml:space="preserve">ies (General Education): </w:t>
            </w:r>
            <w:r w:rsidRPr="00CE1A57">
              <w:rPr>
                <w:rFonts w:ascii="Work Sans" w:hAnsi="Work Sans"/>
                <w:b/>
              </w:rPr>
              <w:t>Jim Butko</w:t>
            </w:r>
            <w:r w:rsidRPr="00CE1A57" w:rsidR="000245D9">
              <w:rPr>
                <w:rFonts w:ascii="Work Sans" w:hAnsi="Work Sans"/>
                <w:b/>
              </w:rPr>
              <w:t xml:space="preserve"> (Welland), Jennifer Roberts (DJP)</w:t>
            </w:r>
          </w:p>
        </w:tc>
      </w:tr>
      <w:tr w:rsidRPr="00CE1A57" w:rsidR="006154F7" w:rsidTr="53969DA8" w14:paraId="2C0636CD" w14:textId="77777777">
        <w:trPr>
          <w:trHeight w:val="532"/>
        </w:trPr>
        <w:tc>
          <w:tcPr>
            <w:tcW w:w="3623" w:type="dxa"/>
            <w:gridSpan w:val="2"/>
            <w:tcMar/>
          </w:tcPr>
          <w:p w:rsidRPr="00CE1A57" w:rsidR="006154F7" w:rsidRDefault="00CD6A0A" w14:paraId="01328CA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70" w:type="dxa"/>
            <w:gridSpan w:val="3"/>
            <w:tcMar/>
          </w:tcPr>
          <w:p w:rsidRPr="00CE1A57" w:rsidR="006154F7" w:rsidRDefault="00CD6A0A" w14:paraId="0B49DF3F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5F7E8F84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05711D5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6D0041B9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1554B068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lastRenderedPageBreak/>
              <w:t xml:space="preserve">Issue(s) Unresolved: </w:t>
            </w:r>
          </w:p>
        </w:tc>
      </w:tr>
      <w:tr w:rsidRPr="00CE1A57" w:rsidR="006154F7" w:rsidTr="53969DA8" w14:paraId="15E947BD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0912162C" w14:textId="5DC0EE1E">
            <w:pPr>
              <w:spacing w:after="0" w:line="259" w:lineRule="auto"/>
              <w:ind w:left="0" w:firstLine="0"/>
              <w:jc w:val="both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Academic &amp; Liberal Studies (Ma</w:t>
            </w:r>
            <w:r w:rsidRPr="00CE1A57" w:rsidR="00826714">
              <w:rPr>
                <w:rFonts w:ascii="Work Sans" w:hAnsi="Work Sans"/>
                <w:b/>
              </w:rPr>
              <w:t xml:space="preserve">th &amp; Communications): </w:t>
            </w:r>
            <w:r w:rsidRPr="00CE1A57" w:rsidR="005F1144">
              <w:rPr>
                <w:rFonts w:ascii="Work Sans" w:hAnsi="Work Sans"/>
                <w:b/>
              </w:rPr>
              <w:t>Rebecca Nicholls</w:t>
            </w:r>
            <w:r w:rsidRPr="00CE1A57" w:rsidR="00826714">
              <w:rPr>
                <w:rFonts w:ascii="Work Sans" w:hAnsi="Work Sans"/>
                <w:b/>
              </w:rPr>
              <w:t xml:space="preserve">  </w:t>
            </w:r>
            <w:r w:rsidRPr="00CE1A57">
              <w:rPr>
                <w:rFonts w:ascii="Work Sans" w:hAnsi="Work Sans"/>
              </w:rPr>
              <w:t xml:space="preserve"> </w:t>
            </w:r>
          </w:p>
        </w:tc>
      </w:tr>
      <w:tr w:rsidRPr="00CE1A57" w:rsidR="006154F7" w:rsidTr="53969DA8" w14:paraId="4D86A63E" w14:textId="77777777">
        <w:trPr>
          <w:trHeight w:val="530"/>
        </w:trPr>
        <w:tc>
          <w:tcPr>
            <w:tcW w:w="3516" w:type="dxa"/>
            <w:tcMar/>
          </w:tcPr>
          <w:p w:rsidRPr="00CE1A57" w:rsidR="006154F7" w:rsidRDefault="00CD6A0A" w14:paraId="3171E884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177" w:type="dxa"/>
            <w:gridSpan w:val="4"/>
            <w:tcMar/>
          </w:tcPr>
          <w:p w:rsidRPr="00CE1A57" w:rsidR="006154F7" w:rsidRDefault="00CD6A0A" w14:paraId="79F1D509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5B4E7C45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41A4689F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09A26510" w14:textId="77777777">
        <w:trPr>
          <w:trHeight w:val="811"/>
        </w:trPr>
        <w:tc>
          <w:tcPr>
            <w:tcW w:w="9693" w:type="dxa"/>
            <w:gridSpan w:val="5"/>
            <w:tcMar/>
          </w:tcPr>
          <w:p w:rsidRPr="00CE1A57" w:rsidR="006154F7" w:rsidRDefault="00CD6A0A" w14:paraId="6D023B1B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CE1A57" w:rsidTr="53969DA8" w14:paraId="14220308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CE1A57" w:rsidRDefault="00CE1A57" w14:paraId="7AE3E701" w14:textId="4BDA45F3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Academic Logistics:  Thomas Good</w:t>
            </w:r>
          </w:p>
        </w:tc>
      </w:tr>
      <w:tr w:rsidRPr="00CE1A57" w:rsidR="006154F7" w:rsidTr="53969DA8" w14:paraId="0D857DFD" w14:textId="77777777">
        <w:trPr>
          <w:trHeight w:val="530"/>
        </w:trPr>
        <w:tc>
          <w:tcPr>
            <w:tcW w:w="3516" w:type="dxa"/>
            <w:tcMar/>
          </w:tcPr>
          <w:p w:rsidRPr="00CE1A57" w:rsidR="006154F7" w:rsidRDefault="00CD6A0A" w14:paraId="77DB128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177" w:type="dxa"/>
            <w:gridSpan w:val="4"/>
            <w:tcMar/>
          </w:tcPr>
          <w:p w:rsidRPr="00CE1A57" w:rsidR="006154F7" w:rsidRDefault="00CD6A0A" w14:paraId="2A6205CE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8C48AA" w:rsidTr="53969DA8" w14:paraId="006E345A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707CD7C3" w14:textId="0099FC16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555CB0C3" w14:textId="77777777">
        <w:trPr>
          <w:trHeight w:val="811"/>
        </w:trPr>
        <w:tc>
          <w:tcPr>
            <w:tcW w:w="9693" w:type="dxa"/>
            <w:gridSpan w:val="5"/>
            <w:tcMar/>
          </w:tcPr>
          <w:p w:rsidRPr="00CE1A57" w:rsidR="006154F7" w:rsidRDefault="00CD6A0A" w14:paraId="1EDB1260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7B0CB7C7" w14:textId="77777777">
        <w:trPr>
          <w:trHeight w:val="567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5FF5FD8B" w14:textId="42C55320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Registrar’s Office (Scheduling):  Thomas Good</w:t>
            </w:r>
          </w:p>
        </w:tc>
      </w:tr>
      <w:tr w:rsidRPr="00CE1A57" w:rsidR="006154F7" w:rsidTr="53969DA8" w14:paraId="6B9FE7F2" w14:textId="77777777">
        <w:trPr>
          <w:trHeight w:val="532"/>
        </w:trPr>
        <w:tc>
          <w:tcPr>
            <w:tcW w:w="3516" w:type="dxa"/>
            <w:tcMar/>
          </w:tcPr>
          <w:p w:rsidRPr="00CE1A57" w:rsidR="006154F7" w:rsidRDefault="00CD6A0A" w14:paraId="31F337EB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177" w:type="dxa"/>
            <w:gridSpan w:val="4"/>
            <w:tcMar/>
          </w:tcPr>
          <w:p w:rsidRPr="00CE1A57" w:rsidR="006154F7" w:rsidRDefault="00CD6A0A" w14:paraId="5AB4F821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31DEB264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7092269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71DF29D4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476E69D7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6012F817" w14:textId="77777777">
        <w:trPr>
          <w:trHeight w:val="567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1954AA38" w14:textId="7E5D418F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Centre for A</w:t>
            </w:r>
            <w:r w:rsidRPr="00CE1A57" w:rsidR="00826714">
              <w:rPr>
                <w:rFonts w:ascii="Work Sans" w:hAnsi="Work Sans"/>
                <w:b/>
              </w:rPr>
              <w:t>cademic Excellence:  Jeff Post</w:t>
            </w:r>
          </w:p>
        </w:tc>
      </w:tr>
      <w:tr w:rsidRPr="00CE1A57" w:rsidR="006154F7" w:rsidTr="53969DA8" w14:paraId="053C1EA0" w14:textId="77777777">
        <w:trPr>
          <w:trHeight w:val="532"/>
        </w:trPr>
        <w:tc>
          <w:tcPr>
            <w:tcW w:w="3516" w:type="dxa"/>
            <w:tcMar/>
          </w:tcPr>
          <w:p w:rsidRPr="00CE1A57" w:rsidR="006154F7" w:rsidRDefault="00CD6A0A" w14:paraId="52C46AB6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177" w:type="dxa"/>
            <w:gridSpan w:val="4"/>
            <w:tcMar/>
          </w:tcPr>
          <w:p w:rsidRPr="00CE1A57" w:rsidR="006154F7" w:rsidRDefault="00CD6A0A" w14:paraId="543EB895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46E36A9F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6E6F8237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0C767E50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1D7E2C4E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593B9EB1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061B1D31" w14:textId="201DFFF0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 xml:space="preserve">Facilities Management Services:  </w:t>
            </w:r>
            <w:r w:rsidRPr="00CE1A57" w:rsidR="008A239E">
              <w:rPr>
                <w:rFonts w:ascii="Work Sans" w:hAnsi="Work Sans"/>
                <w:b/>
              </w:rPr>
              <w:t>Bill Rainey</w:t>
            </w:r>
          </w:p>
        </w:tc>
      </w:tr>
      <w:tr w:rsidRPr="00CE1A57" w:rsidR="006154F7" w:rsidTr="53969DA8" w14:paraId="7523252B" w14:textId="77777777">
        <w:trPr>
          <w:trHeight w:val="530"/>
        </w:trPr>
        <w:tc>
          <w:tcPr>
            <w:tcW w:w="3687" w:type="dxa"/>
            <w:gridSpan w:val="3"/>
            <w:tcMar/>
          </w:tcPr>
          <w:p w:rsidRPr="00CE1A57" w:rsidR="006154F7" w:rsidRDefault="00CD6A0A" w14:paraId="5F43C77D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lastRenderedPageBreak/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4648E26C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5930B2E1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6055DDF4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2F24F853" w14:textId="77777777">
        <w:trPr>
          <w:trHeight w:val="811"/>
        </w:trPr>
        <w:tc>
          <w:tcPr>
            <w:tcW w:w="9693" w:type="dxa"/>
            <w:gridSpan w:val="5"/>
            <w:tcMar/>
          </w:tcPr>
          <w:p w:rsidRPr="00CE1A57" w:rsidR="006154F7" w:rsidRDefault="00CD6A0A" w14:paraId="3C4B4864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CE1A57" w:rsidTr="53969DA8" w14:paraId="28A85AA0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CE1A57" w:rsidRDefault="00CE1A57" w14:paraId="0926982B" w14:textId="01C087C5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Faculty – Determined by Program</w:t>
            </w:r>
          </w:p>
        </w:tc>
      </w:tr>
      <w:tr w:rsidRPr="00CE1A57" w:rsidR="006154F7" w:rsidTr="53969DA8" w14:paraId="24F73E66" w14:textId="77777777">
        <w:trPr>
          <w:trHeight w:val="532"/>
        </w:trPr>
        <w:tc>
          <w:tcPr>
            <w:tcW w:w="3687" w:type="dxa"/>
            <w:gridSpan w:val="3"/>
            <w:tcMar/>
          </w:tcPr>
          <w:p w:rsidRPr="00CE1A57" w:rsidR="006154F7" w:rsidRDefault="00CD6A0A" w14:paraId="5DA97E05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4A54741C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8C48AA" w:rsidTr="53969DA8" w14:paraId="5C38AA97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7067E13C" w14:textId="4F848F57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8C48AA" w:rsidTr="53969DA8" w14:paraId="44184632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4F31C9D1" w14:textId="4903E221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CE1A57" w:rsidTr="53969DA8" w14:paraId="218CE97F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CE1A57" w:rsidRDefault="00CE1A57" w14:paraId="11B9D77F" w14:textId="35FE6EA1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Financial Services:  Vince Malvaso</w:t>
            </w:r>
          </w:p>
        </w:tc>
      </w:tr>
      <w:tr w:rsidRPr="00CE1A57" w:rsidR="006154F7" w:rsidTr="53969DA8" w14:paraId="041E07C5" w14:textId="77777777">
        <w:trPr>
          <w:trHeight w:val="532"/>
        </w:trPr>
        <w:tc>
          <w:tcPr>
            <w:tcW w:w="3687" w:type="dxa"/>
            <w:gridSpan w:val="3"/>
            <w:tcMar/>
          </w:tcPr>
          <w:p w:rsidRPr="00CE1A57" w:rsidR="006154F7" w:rsidRDefault="00CD6A0A" w14:paraId="35E6761E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654E3397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8C48AA" w:rsidTr="53969DA8" w14:paraId="24F1B481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5AB9CCC6" w14:textId="191E8122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77B96A36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67A673E8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0DE1F5EF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1F2C9F24" w14:textId="7CE6D62D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Hu</w:t>
            </w:r>
            <w:r w:rsidRPr="00CE1A57" w:rsidR="00826714">
              <w:rPr>
                <w:rFonts w:ascii="Work Sans" w:hAnsi="Work Sans"/>
                <w:b/>
              </w:rPr>
              <w:t>man Resources:  Rob Burwash</w:t>
            </w:r>
          </w:p>
        </w:tc>
      </w:tr>
      <w:tr w:rsidRPr="00CE1A57" w:rsidR="006154F7" w:rsidTr="53969DA8" w14:paraId="3615BCC0" w14:textId="77777777">
        <w:trPr>
          <w:trHeight w:val="532"/>
        </w:trPr>
        <w:tc>
          <w:tcPr>
            <w:tcW w:w="3687" w:type="dxa"/>
            <w:gridSpan w:val="3"/>
            <w:tcMar/>
          </w:tcPr>
          <w:p w:rsidRPr="00CE1A57" w:rsidR="006154F7" w:rsidRDefault="00CD6A0A" w14:paraId="30A47ABD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31055EE1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69D07E88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7AF6D183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6ACB86BA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7E930FA1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2069E6A2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1C346095" w14:textId="6D2E212C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Information Technology Services:  John Levay</w:t>
            </w:r>
          </w:p>
        </w:tc>
      </w:tr>
      <w:tr w:rsidRPr="00CE1A57" w:rsidR="006154F7" w:rsidTr="53969DA8" w14:paraId="3310C6FE" w14:textId="77777777">
        <w:trPr>
          <w:trHeight w:val="532"/>
        </w:trPr>
        <w:tc>
          <w:tcPr>
            <w:tcW w:w="3687" w:type="dxa"/>
            <w:gridSpan w:val="3"/>
            <w:tcMar/>
          </w:tcPr>
          <w:p w:rsidRPr="00CE1A57" w:rsidR="006154F7" w:rsidRDefault="00CD6A0A" w14:paraId="19C198AA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330A73FF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3EA5CDB8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25AED17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01CD3A20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79D1D45F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lastRenderedPageBreak/>
              <w:t xml:space="preserve">Issue(s) Unresolved: </w:t>
            </w:r>
          </w:p>
        </w:tc>
      </w:tr>
      <w:tr w:rsidRPr="00CE1A57" w:rsidR="003924F4" w:rsidTr="53969DA8" w14:paraId="07C48522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3924F4" w:rsidRDefault="003924F4" w14:paraId="709E6639" w14:textId="1DBB9856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International:  Gary Torraville</w:t>
            </w:r>
          </w:p>
        </w:tc>
      </w:tr>
      <w:tr w:rsidRPr="00CE1A57" w:rsidR="006154F7" w:rsidTr="53969DA8" w14:paraId="1018F484" w14:textId="77777777">
        <w:trPr>
          <w:trHeight w:val="532"/>
        </w:trPr>
        <w:tc>
          <w:tcPr>
            <w:tcW w:w="3687" w:type="dxa"/>
            <w:gridSpan w:val="3"/>
            <w:tcMar/>
          </w:tcPr>
          <w:p w:rsidRPr="00CE1A57" w:rsidR="006154F7" w:rsidRDefault="00CD6A0A" w14:paraId="19341689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7E514D8C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8C48AA" w:rsidTr="53969DA8" w14:paraId="1096CB06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633558A6" w14:textId="064EFC82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8C48AA" w:rsidTr="53969DA8" w14:paraId="3BC2A1A4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439810A0" w14:textId="1CD0A342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636AB123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4276D232" w14:textId="40CFDEC1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Health Wellness &amp; Accessibility Services</w:t>
            </w:r>
            <w:r w:rsidRPr="00CE1A57">
              <w:rPr>
                <w:rFonts w:ascii="Work Sans" w:hAnsi="Work Sans"/>
              </w:rPr>
              <w:t xml:space="preserve">: </w:t>
            </w:r>
            <w:r w:rsidRPr="00CE1A57">
              <w:rPr>
                <w:rFonts w:ascii="Work Sans" w:hAnsi="Work Sans"/>
                <w:b/>
              </w:rPr>
              <w:t xml:space="preserve"> </w:t>
            </w:r>
            <w:r w:rsidRPr="00CE1A57" w:rsidR="005F1144">
              <w:rPr>
                <w:rFonts w:ascii="Work Sans" w:hAnsi="Work Sans"/>
                <w:b/>
              </w:rPr>
              <w:t>Chris McGrath</w:t>
            </w:r>
          </w:p>
        </w:tc>
      </w:tr>
      <w:tr w:rsidRPr="00CE1A57" w:rsidR="006154F7" w:rsidTr="53969DA8" w14:paraId="42DD7694" w14:textId="77777777">
        <w:trPr>
          <w:trHeight w:val="530"/>
        </w:trPr>
        <w:tc>
          <w:tcPr>
            <w:tcW w:w="3687" w:type="dxa"/>
            <w:gridSpan w:val="3"/>
            <w:tcMar/>
          </w:tcPr>
          <w:p w:rsidRPr="00CE1A57" w:rsidR="006154F7" w:rsidRDefault="00CD6A0A" w14:paraId="0F1A77EA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05770A94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346B7708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451AE90D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4D8C38F4" w14:textId="77777777">
        <w:trPr>
          <w:trHeight w:val="811"/>
        </w:trPr>
        <w:tc>
          <w:tcPr>
            <w:tcW w:w="9693" w:type="dxa"/>
            <w:gridSpan w:val="5"/>
            <w:tcMar/>
          </w:tcPr>
          <w:p w:rsidRPr="00CE1A57" w:rsidR="006154F7" w:rsidRDefault="00CD6A0A" w14:paraId="19C2498C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3142EB7D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049A5F33" w14:textId="1DBDCF83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Library Services:  Gordana Vitez</w:t>
            </w:r>
            <w:r w:rsidR="001E60ED">
              <w:rPr>
                <w:rFonts w:ascii="Work Sans" w:hAnsi="Work Sans"/>
                <w:b/>
              </w:rPr>
              <w:t xml:space="preserve"> (DJP), K</w:t>
            </w:r>
            <w:r w:rsidRPr="00CE1A57" w:rsidR="008A239E">
              <w:rPr>
                <w:rFonts w:ascii="Work Sans" w:hAnsi="Work Sans"/>
                <w:b/>
              </w:rPr>
              <w:t>imberly Christmas</w:t>
            </w:r>
            <w:r w:rsidR="001E60ED">
              <w:rPr>
                <w:rFonts w:ascii="Work Sans" w:hAnsi="Work Sans"/>
                <w:b/>
              </w:rPr>
              <w:t xml:space="preserve"> (Welland)</w:t>
            </w:r>
          </w:p>
        </w:tc>
      </w:tr>
      <w:tr w:rsidRPr="00CE1A57" w:rsidR="006154F7" w:rsidTr="53969DA8" w14:paraId="6AFC374D" w14:textId="77777777">
        <w:trPr>
          <w:trHeight w:val="530"/>
        </w:trPr>
        <w:tc>
          <w:tcPr>
            <w:tcW w:w="3687" w:type="dxa"/>
            <w:gridSpan w:val="3"/>
            <w:tcMar/>
          </w:tcPr>
          <w:p w:rsidRPr="00CE1A57" w:rsidR="006154F7" w:rsidRDefault="00CD6A0A" w14:paraId="6F50EA95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06" w:type="dxa"/>
            <w:gridSpan w:val="2"/>
            <w:tcMar/>
          </w:tcPr>
          <w:p w:rsidRPr="00CE1A57" w:rsidR="006154F7" w:rsidRDefault="00CD6A0A" w14:paraId="0E443D9C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52EB5A3D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68E27690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379AE5F1" w14:textId="77777777">
        <w:trPr>
          <w:trHeight w:val="811"/>
        </w:trPr>
        <w:tc>
          <w:tcPr>
            <w:tcW w:w="9693" w:type="dxa"/>
            <w:gridSpan w:val="5"/>
            <w:tcMar/>
          </w:tcPr>
          <w:p w:rsidRPr="00CE1A57" w:rsidR="006154F7" w:rsidRDefault="00CD6A0A" w14:paraId="29F1AD87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35C07326" w14:textId="77777777">
        <w:trPr>
          <w:trHeight w:val="567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7A2D4517" w14:textId="02E176EE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Marketing &amp; Recruitment:  Dorita Pentesco</w:t>
            </w:r>
          </w:p>
        </w:tc>
      </w:tr>
      <w:tr w:rsidRPr="00CE1A57" w:rsidR="006154F7" w:rsidTr="53969DA8" w14:paraId="1A4BE8FD" w14:textId="77777777">
        <w:trPr>
          <w:trHeight w:val="532"/>
        </w:trPr>
        <w:tc>
          <w:tcPr>
            <w:tcW w:w="3623" w:type="dxa"/>
            <w:gridSpan w:val="2"/>
            <w:tcMar/>
          </w:tcPr>
          <w:p w:rsidRPr="00CE1A57" w:rsidR="006154F7" w:rsidRDefault="00CD6A0A" w14:paraId="330E52F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70" w:type="dxa"/>
            <w:gridSpan w:val="3"/>
            <w:tcMar/>
          </w:tcPr>
          <w:p w:rsidRPr="00CE1A57" w:rsidR="006154F7" w:rsidRDefault="00CD6A0A" w14:paraId="4790D519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4BE987E1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6D3601A2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236E0AD9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590EAF75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3924F4" w:rsidTr="53969DA8" w14:paraId="7915B082" w14:textId="77777777">
        <w:trPr>
          <w:trHeight w:val="567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3924F4" w:rsidRDefault="003924F4" w14:paraId="3AE4DD97" w14:textId="1C685F8C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Program Advisory Committee (PAC)</w:t>
            </w:r>
          </w:p>
        </w:tc>
      </w:tr>
      <w:tr w:rsidRPr="00CE1A57" w:rsidR="006154F7" w:rsidTr="53969DA8" w14:paraId="0BE8A9EA" w14:textId="77777777">
        <w:trPr>
          <w:trHeight w:val="532"/>
        </w:trPr>
        <w:tc>
          <w:tcPr>
            <w:tcW w:w="3623" w:type="dxa"/>
            <w:gridSpan w:val="2"/>
            <w:tcMar/>
          </w:tcPr>
          <w:p w:rsidRPr="00CE1A57" w:rsidR="006154F7" w:rsidRDefault="00CD6A0A" w14:paraId="50217671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lastRenderedPageBreak/>
              <w:t xml:space="preserve">Date of meeting/email: </w:t>
            </w:r>
          </w:p>
        </w:tc>
        <w:tc>
          <w:tcPr>
            <w:tcW w:w="6070" w:type="dxa"/>
            <w:gridSpan w:val="3"/>
            <w:tcMar/>
          </w:tcPr>
          <w:p w:rsidRPr="00CE1A57" w:rsidR="006154F7" w:rsidRDefault="00CD6A0A" w14:paraId="2EC9B9C6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8C48AA" w:rsidTr="53969DA8" w14:paraId="29EF4BD4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478A9126" w14:textId="29F6C614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21FEBB70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5C3CC281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1C634EDF" w14:textId="77777777">
        <w:trPr>
          <w:trHeight w:val="568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6154F7" w:rsidRDefault="00CD6A0A" w14:paraId="446972BB" w14:textId="53BABF54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>Registrar’s Offi</w:t>
            </w:r>
            <w:r w:rsidRPr="00CE1A57" w:rsidR="00826714">
              <w:rPr>
                <w:rFonts w:ascii="Work Sans" w:hAnsi="Work Sans"/>
                <w:b/>
              </w:rPr>
              <w:t xml:space="preserve">ce (Admission Requirements):  </w:t>
            </w:r>
            <w:r w:rsidRPr="00CE1A57">
              <w:rPr>
                <w:rFonts w:ascii="Work Sans" w:hAnsi="Work Sans"/>
                <w:b/>
              </w:rPr>
              <w:t xml:space="preserve"> Tina Matson</w:t>
            </w:r>
          </w:p>
        </w:tc>
      </w:tr>
      <w:tr w:rsidRPr="00CE1A57" w:rsidR="006154F7" w:rsidTr="53969DA8" w14:paraId="6C37AA41" w14:textId="77777777">
        <w:trPr>
          <w:trHeight w:val="532"/>
        </w:trPr>
        <w:tc>
          <w:tcPr>
            <w:tcW w:w="3623" w:type="dxa"/>
            <w:gridSpan w:val="2"/>
            <w:tcMar/>
          </w:tcPr>
          <w:p w:rsidRPr="00CE1A57" w:rsidR="006154F7" w:rsidRDefault="00CD6A0A" w14:paraId="28D579CF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6070" w:type="dxa"/>
            <w:gridSpan w:val="3"/>
            <w:tcMar/>
          </w:tcPr>
          <w:p w:rsidRPr="00CE1A57" w:rsidR="006154F7" w:rsidRDefault="00CD6A0A" w14:paraId="20AEC7E7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6154F7" w:rsidTr="53969DA8" w14:paraId="35326F06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2E8B6870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6154F7" w:rsidTr="53969DA8" w14:paraId="4949AD4F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6154F7" w:rsidRDefault="00CD6A0A" w14:paraId="6ADA06F4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3924F4" w:rsidTr="53969DA8" w14:paraId="46BFF23C" w14:textId="77777777">
        <w:trPr>
          <w:trHeight w:val="567"/>
        </w:trPr>
        <w:tc>
          <w:tcPr>
            <w:tcW w:w="9693" w:type="dxa"/>
            <w:gridSpan w:val="5"/>
            <w:shd w:val="clear" w:color="auto" w:fill="E1E1E1"/>
            <w:tcMar/>
            <w:vAlign w:val="center"/>
          </w:tcPr>
          <w:p w:rsidRPr="00CE1A57" w:rsidR="003924F4" w:rsidRDefault="003924F4" w14:paraId="1C9978E7" w14:textId="787FD919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b/>
              </w:rPr>
              <w:t xml:space="preserve">Other Consultation, as required </w:t>
            </w:r>
          </w:p>
        </w:tc>
      </w:tr>
      <w:tr w:rsidRPr="00CE1A57" w:rsidR="006154F7" w:rsidTr="53969DA8" w14:paraId="45AFAA80" w14:textId="77777777">
        <w:trPr>
          <w:trHeight w:val="532"/>
        </w:trPr>
        <w:tc>
          <w:tcPr>
            <w:tcW w:w="3799" w:type="dxa"/>
            <w:gridSpan w:val="4"/>
            <w:tcMar/>
          </w:tcPr>
          <w:p w:rsidRPr="00CE1A57" w:rsidR="006154F7" w:rsidRDefault="00CD6A0A" w14:paraId="4CBCCA1A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Date of meeting/email: </w:t>
            </w:r>
          </w:p>
        </w:tc>
        <w:tc>
          <w:tcPr>
            <w:tcW w:w="5894" w:type="dxa"/>
            <w:tcMar/>
          </w:tcPr>
          <w:p w:rsidRPr="00CE1A57" w:rsidR="006154F7" w:rsidRDefault="00CD6A0A" w14:paraId="01A22D47" w14:textId="77777777">
            <w:pPr>
              <w:spacing w:after="0" w:line="259" w:lineRule="auto"/>
              <w:ind w:left="1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Participants: </w:t>
            </w:r>
          </w:p>
        </w:tc>
      </w:tr>
      <w:tr w:rsidRPr="00CE1A57" w:rsidR="008C48AA" w:rsidTr="53969DA8" w14:paraId="7CF4419F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733615EE" w14:textId="2A94DCF2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Results of Discussion: </w:t>
            </w:r>
          </w:p>
        </w:tc>
      </w:tr>
      <w:tr w:rsidRPr="00CE1A57" w:rsidR="008C48AA" w:rsidTr="53969DA8" w14:paraId="2B84D483" w14:textId="77777777">
        <w:trPr>
          <w:trHeight w:val="810"/>
        </w:trPr>
        <w:tc>
          <w:tcPr>
            <w:tcW w:w="9693" w:type="dxa"/>
            <w:gridSpan w:val="5"/>
            <w:tcMar/>
          </w:tcPr>
          <w:p w:rsidRPr="00CE1A57" w:rsidR="008C48AA" w:rsidRDefault="008C48AA" w14:paraId="5A7DE9F2" w14:textId="455A683C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</w:rPr>
              <w:t xml:space="preserve">Issue(s) Unresolved: </w:t>
            </w:r>
          </w:p>
        </w:tc>
      </w:tr>
      <w:tr w:rsidRPr="00CE1A57" w:rsidR="006154F7" w:rsidTr="53969DA8" w14:paraId="059A57B8" w14:textId="77777777">
        <w:trPr>
          <w:trHeight w:val="586"/>
        </w:trPr>
        <w:tc>
          <w:tcPr>
            <w:tcW w:w="9693" w:type="dxa"/>
            <w:gridSpan w:val="5"/>
            <w:shd w:val="clear" w:color="auto" w:fill="E1E1E1"/>
            <w:tcMar/>
          </w:tcPr>
          <w:p w:rsidRPr="00CE1A57" w:rsidR="006154F7" w:rsidRDefault="00CD6A0A" w14:paraId="06A5116E" w14:textId="77777777">
            <w:pPr>
              <w:spacing w:after="0" w:line="259" w:lineRule="auto"/>
              <w:ind w:left="0" w:firstLine="0"/>
              <w:rPr>
                <w:rFonts w:ascii="Work Sans" w:hAnsi="Work Sans"/>
              </w:rPr>
            </w:pPr>
            <w:r w:rsidRPr="00CE1A57">
              <w:rPr>
                <w:rFonts w:ascii="Work Sans" w:hAnsi="Work Sans"/>
                <w:noProof/>
              </w:rPr>
              <mc:AlternateContent>
                <mc:Choice Requires="wpg">
                  <w:drawing>
                    <wp:inline distT="0" distB="0" distL="0" distR="0" wp14:anchorId="1243E94C" wp14:editId="5259BB69">
                      <wp:extent cx="5931408" cy="365760"/>
                      <wp:effectExtent l="0" t="0" r="0" b="0"/>
                      <wp:docPr id="7813" name="Group 7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1408" cy="365760"/>
                                <a:chOff x="0" y="0"/>
                                <a:chExt cx="5931408" cy="365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0" name="Picture 101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1408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1" name="Rectangle 1011"/>
                              <wps:cNvSpPr/>
                              <wps:spPr>
                                <a:xfrm>
                                  <a:off x="65532" y="124015"/>
                                  <a:ext cx="1439565" cy="1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54F7" w:rsidRDefault="00CD6A0A" w14:paraId="61EAE35D" w14:textId="7777777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Dean’s Comments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13" style="width:467.05pt;height:28.8pt;mso-position-horizontal-relative:char;mso-position-vertical-relative:line" coordsize="59314,3657" o:spid="_x0000_s1026" w14:anchorId="1243E94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010" style="position:absolute;width:59314;height:36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">
                        <v:imagedata o:title="" r:id="rId8"/>
                      </v:shape>
                      <v:rect id="Rectangle 1011" style="position:absolute;left:655;top:1240;width:14395;height:188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>
                        <v:textbox inset="0,0,0,0">
                          <w:txbxContent>
                            <w:p w:rsidR="006154F7" w:rsidRDefault="00CD6A0A" w14:paraId="61EAE35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Dean’s Comments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Pr="00CE1A57" w:rsidR="006154F7" w:rsidTr="53969DA8" w14:paraId="3681C1B3" w14:textId="77777777">
        <w:trPr>
          <w:trHeight w:val="1353"/>
        </w:trPr>
        <w:tc>
          <w:tcPr>
            <w:tcW w:w="9693" w:type="dxa"/>
            <w:gridSpan w:val="5"/>
            <w:tcMar/>
          </w:tcPr>
          <w:p w:rsidRPr="00CE1A57" w:rsidR="006154F7" w:rsidRDefault="006154F7" w14:paraId="0D23EE83" w14:textId="77777777">
            <w:pPr>
              <w:spacing w:after="160" w:line="259" w:lineRule="auto"/>
              <w:ind w:left="0" w:firstLine="0"/>
              <w:rPr>
                <w:rFonts w:ascii="Work Sans" w:hAnsi="Work Sans"/>
              </w:rPr>
            </w:pPr>
          </w:p>
        </w:tc>
      </w:tr>
    </w:tbl>
    <w:p w:rsidRPr="00CE1A57" w:rsidR="006154F7" w:rsidRDefault="00CD6A0A" w14:paraId="72F5D5E3" w14:textId="57BEC280">
      <w:pPr>
        <w:spacing w:after="0" w:line="259" w:lineRule="auto"/>
        <w:ind w:left="720" w:firstLine="0"/>
        <w:rPr>
          <w:rFonts w:ascii="Work Sans" w:hAnsi="Work Sans"/>
        </w:rPr>
      </w:pPr>
      <w:r w:rsidRPr="00CE1A57">
        <w:rPr>
          <w:rFonts w:ascii="Work Sans" w:hAnsi="Work Sans"/>
        </w:rPr>
        <w:t xml:space="preserve">  </w:t>
      </w:r>
    </w:p>
    <w:p w:rsidR="006154F7" w:rsidRDefault="00CD6A0A" w14:paraId="5C1B5196" w14:textId="77777777">
      <w:pPr>
        <w:spacing w:after="532"/>
        <w:ind w:left="836"/>
        <w:rPr>
          <w:rFonts w:ascii="Work Sans" w:hAnsi="Work Sans"/>
        </w:rPr>
      </w:pPr>
      <w:r w:rsidRPr="00CE1A57">
        <w:rPr>
          <w:rFonts w:ascii="Work Sans" w:hAnsi="Work Sans"/>
        </w:rPr>
        <w:t xml:space="preserve">I verify that the above consultations have occurred and that all issues have been resolved, </w:t>
      </w:r>
      <w:proofErr w:type="gramStart"/>
      <w:r w:rsidRPr="00CE1A57">
        <w:rPr>
          <w:rFonts w:ascii="Work Sans" w:hAnsi="Work Sans"/>
        </w:rPr>
        <w:t>with the exception of</w:t>
      </w:r>
      <w:proofErr w:type="gramEnd"/>
      <w:r w:rsidRPr="00CE1A57">
        <w:rPr>
          <w:rFonts w:ascii="Work Sans" w:hAnsi="Work Sans"/>
        </w:rPr>
        <w:t xml:space="preserve"> those noted above. </w:t>
      </w:r>
    </w:p>
    <w:tbl>
      <w:tblPr>
        <w:tblStyle w:val="TableGrid0"/>
        <w:tblW w:w="0" w:type="auto"/>
        <w:tblInd w:w="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08"/>
        <w:gridCol w:w="284"/>
        <w:gridCol w:w="4241"/>
      </w:tblGrid>
      <w:tr w:rsidR="008A330F" w:rsidTr="008A330F" w14:paraId="65D0B323" w14:textId="77777777">
        <w:trPr>
          <w:trHeight w:val="397" w:hRule="exact"/>
        </w:trPr>
        <w:tc>
          <w:tcPr>
            <w:tcW w:w="5108" w:type="dxa"/>
            <w:tcBorders>
              <w:bottom w:val="single" w:color="auto" w:sz="4" w:space="0"/>
            </w:tcBorders>
            <w:vAlign w:val="center"/>
          </w:tcPr>
          <w:p w:rsidR="008A330F" w:rsidP="008A330F" w:rsidRDefault="008A330F" w14:paraId="45EB32BC" w14:textId="2BE1459F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  <w:tc>
          <w:tcPr>
            <w:tcW w:w="284" w:type="dxa"/>
          </w:tcPr>
          <w:p w:rsidR="008A330F" w:rsidP="008A330F" w:rsidRDefault="008A330F" w14:paraId="5EE0E28B" w14:textId="77777777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  <w:tc>
          <w:tcPr>
            <w:tcW w:w="4241" w:type="dxa"/>
            <w:tcBorders>
              <w:bottom w:val="single" w:color="auto" w:sz="4" w:space="0"/>
            </w:tcBorders>
            <w:vAlign w:val="center"/>
          </w:tcPr>
          <w:p w:rsidR="008A330F" w:rsidP="008A330F" w:rsidRDefault="008A330F" w14:paraId="6B062545" w14:textId="0C3EC38E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</w:tr>
      <w:tr w:rsidR="008A330F" w:rsidTr="008A330F" w14:paraId="08CC1DA9" w14:textId="77777777">
        <w:trPr>
          <w:trHeight w:val="284" w:hRule="exact"/>
        </w:trPr>
        <w:tc>
          <w:tcPr>
            <w:tcW w:w="5108" w:type="dxa"/>
            <w:tcBorders>
              <w:top w:val="single" w:color="auto" w:sz="4" w:space="0"/>
            </w:tcBorders>
          </w:tcPr>
          <w:p w:rsidR="008A330F" w:rsidP="008A330F" w:rsidRDefault="008A330F" w14:paraId="12753549" w14:textId="1861AEF5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(print name)</w:t>
            </w:r>
          </w:p>
        </w:tc>
        <w:tc>
          <w:tcPr>
            <w:tcW w:w="284" w:type="dxa"/>
          </w:tcPr>
          <w:p w:rsidR="008A330F" w:rsidP="008A330F" w:rsidRDefault="008A330F" w14:paraId="1DE24B62" w14:textId="77777777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  <w:tc>
          <w:tcPr>
            <w:tcW w:w="4241" w:type="dxa"/>
            <w:tcBorders>
              <w:top w:val="single" w:color="auto" w:sz="4" w:space="0"/>
            </w:tcBorders>
          </w:tcPr>
          <w:p w:rsidR="008A330F" w:rsidP="008A330F" w:rsidRDefault="008A330F" w14:paraId="3589F6C1" w14:textId="745FE508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(date)</w:t>
            </w:r>
          </w:p>
        </w:tc>
      </w:tr>
      <w:tr w:rsidR="008A330F" w:rsidTr="008A330F" w14:paraId="7B523E55" w14:textId="77777777">
        <w:tc>
          <w:tcPr>
            <w:tcW w:w="5108" w:type="dxa"/>
            <w:tcBorders>
              <w:bottom w:val="single" w:color="auto" w:sz="4" w:space="0"/>
            </w:tcBorders>
            <w:vAlign w:val="center"/>
          </w:tcPr>
          <w:p w:rsidR="008A330F" w:rsidP="008A330F" w:rsidRDefault="008A330F" w14:paraId="199AA42E" w14:textId="77777777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  <w:tc>
          <w:tcPr>
            <w:tcW w:w="284" w:type="dxa"/>
          </w:tcPr>
          <w:p w:rsidR="008A330F" w:rsidP="008A330F" w:rsidRDefault="008A330F" w14:paraId="06A032D0" w14:textId="77777777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  <w:tc>
          <w:tcPr>
            <w:tcW w:w="4241" w:type="dxa"/>
            <w:vAlign w:val="center"/>
          </w:tcPr>
          <w:p w:rsidR="008A330F" w:rsidP="008A330F" w:rsidRDefault="008A330F" w14:paraId="5C992CA3" w14:textId="0D72C299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</w:tr>
      <w:tr w:rsidR="008A330F" w:rsidTr="008A330F" w14:paraId="1FF09DF9" w14:textId="77777777">
        <w:trPr>
          <w:trHeight w:val="284" w:hRule="exact"/>
        </w:trPr>
        <w:tc>
          <w:tcPr>
            <w:tcW w:w="5108" w:type="dxa"/>
            <w:tcBorders>
              <w:top w:val="single" w:color="auto" w:sz="4" w:space="0"/>
            </w:tcBorders>
          </w:tcPr>
          <w:p w:rsidR="008A330F" w:rsidP="008A330F" w:rsidRDefault="008A330F" w14:paraId="1D2E29E8" w14:textId="0E3763BE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(signature)</w:t>
            </w:r>
          </w:p>
        </w:tc>
        <w:tc>
          <w:tcPr>
            <w:tcW w:w="284" w:type="dxa"/>
          </w:tcPr>
          <w:p w:rsidR="008A330F" w:rsidP="008A330F" w:rsidRDefault="008A330F" w14:paraId="45E5FDFE" w14:textId="77777777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  <w:tc>
          <w:tcPr>
            <w:tcW w:w="4241" w:type="dxa"/>
          </w:tcPr>
          <w:p w:rsidR="008A330F" w:rsidP="008A330F" w:rsidRDefault="008A330F" w14:paraId="0F0A79D5" w14:textId="4ACA1720">
            <w:pPr>
              <w:spacing w:after="532"/>
              <w:ind w:left="0" w:firstLine="0"/>
              <w:jc w:val="center"/>
              <w:rPr>
                <w:rFonts w:ascii="Work Sans" w:hAnsi="Work Sans"/>
              </w:rPr>
            </w:pPr>
          </w:p>
        </w:tc>
      </w:tr>
    </w:tbl>
    <w:p w:rsidRPr="00CE1A57" w:rsidR="006154F7" w:rsidP="008A330F" w:rsidRDefault="006154F7" w14:paraId="3E96990B" w14:textId="1F496B01">
      <w:pPr>
        <w:spacing w:after="0" w:line="259" w:lineRule="auto"/>
        <w:ind w:left="720" w:firstLine="0"/>
        <w:rPr>
          <w:rFonts w:ascii="Work Sans" w:hAnsi="Work Sans"/>
        </w:rPr>
      </w:pPr>
    </w:p>
    <w:sectPr w:rsidRPr="00CE1A57" w:rsidR="006154F7" w:rsidSect="00EE0693">
      <w:pgSz w:w="12240" w:h="15840" w:orient="portrait"/>
      <w:pgMar w:top="488" w:right="1183" w:bottom="42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A3773"/>
    <w:multiLevelType w:val="hybridMultilevel"/>
    <w:tmpl w:val="F430751C"/>
    <w:lvl w:ilvl="0" w:tplc="26E4837E">
      <w:start w:val="1"/>
      <w:numFmt w:val="bullet"/>
      <w:lvlText w:val="•"/>
      <w:lvlJc w:val="left"/>
      <w:pPr>
        <w:ind w:left="142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7F4260E">
      <w:start w:val="1"/>
      <w:numFmt w:val="bullet"/>
      <w:lvlText w:val="o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3A4A762">
      <w:start w:val="1"/>
      <w:numFmt w:val="bullet"/>
      <w:lvlText w:val="▪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9109972">
      <w:start w:val="1"/>
      <w:numFmt w:val="bullet"/>
      <w:lvlText w:val="•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92C854E">
      <w:start w:val="1"/>
      <w:numFmt w:val="bullet"/>
      <w:lvlText w:val="o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19E7432">
      <w:start w:val="1"/>
      <w:numFmt w:val="bullet"/>
      <w:lvlText w:val="▪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E663360">
      <w:start w:val="1"/>
      <w:numFmt w:val="bullet"/>
      <w:lvlText w:val="•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0CAE3D0">
      <w:start w:val="1"/>
      <w:numFmt w:val="bullet"/>
      <w:lvlText w:val="o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0C64BAC">
      <w:start w:val="1"/>
      <w:numFmt w:val="bullet"/>
      <w:lvlText w:val="▪"/>
      <w:lvlJc w:val="left"/>
      <w:pPr>
        <w:ind w:left="72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49EC230D"/>
    <w:multiLevelType w:val="hybridMultilevel"/>
    <w:tmpl w:val="AA3EA30E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30755310">
    <w:abstractNumId w:val="0"/>
  </w:num>
  <w:num w:numId="2" w16cid:durableId="229194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F7"/>
    <w:rsid w:val="000245D9"/>
    <w:rsid w:val="00030724"/>
    <w:rsid w:val="000B4A19"/>
    <w:rsid w:val="001E60ED"/>
    <w:rsid w:val="00233493"/>
    <w:rsid w:val="0038112B"/>
    <w:rsid w:val="003924F4"/>
    <w:rsid w:val="00473DBC"/>
    <w:rsid w:val="005E7CA3"/>
    <w:rsid w:val="005F1144"/>
    <w:rsid w:val="006154F7"/>
    <w:rsid w:val="007245F5"/>
    <w:rsid w:val="00725CA5"/>
    <w:rsid w:val="00826714"/>
    <w:rsid w:val="00840BBA"/>
    <w:rsid w:val="00896CF0"/>
    <w:rsid w:val="008A239E"/>
    <w:rsid w:val="008A330F"/>
    <w:rsid w:val="008C48AA"/>
    <w:rsid w:val="00AB1366"/>
    <w:rsid w:val="00CA626B"/>
    <w:rsid w:val="00CD6A0A"/>
    <w:rsid w:val="00CE1A57"/>
    <w:rsid w:val="00E66D1B"/>
    <w:rsid w:val="00EE0693"/>
    <w:rsid w:val="00F96C5A"/>
    <w:rsid w:val="0A274AEC"/>
    <w:rsid w:val="0D7F0B0C"/>
    <w:rsid w:val="17120FD0"/>
    <w:rsid w:val="31559B60"/>
    <w:rsid w:val="34C95B6E"/>
    <w:rsid w:val="47D174D9"/>
    <w:rsid w:val="53969DA8"/>
    <w:rsid w:val="7FD2B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B9E2"/>
  <w15:docId w15:val="{08684CEE-0592-409E-B837-C69E2DC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49" w:lineRule="auto"/>
      <w:ind w:left="730" w:hanging="1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66D1B"/>
    <w:pPr>
      <w:ind w:left="720"/>
      <w:contextualSpacing/>
    </w:pPr>
  </w:style>
  <w:style w:type="table" w:styleId="TableGrid0">
    <w:name w:val="Table Grid"/>
    <w:basedOn w:val="TableNormal"/>
    <w:uiPriority w:val="39"/>
    <w:rsid w:val="008A33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F8389FB783E4497DE5B3A70B693D5" ma:contentTypeVersion="22" ma:contentTypeDescription="Create a new document." ma:contentTypeScope="" ma:versionID="60eb024abc247a94d228c578db390044">
  <xsd:schema xmlns:xsd="http://www.w3.org/2001/XMLSchema" xmlns:xs="http://www.w3.org/2001/XMLSchema" xmlns:p="http://schemas.microsoft.com/office/2006/metadata/properties" xmlns:ns2="3d65cd4f-b265-4b9b-8c9e-2db2940b92e1" xmlns:ns3="0136bc0c-162d-48ce-a289-ffcc5edfe969" targetNamespace="http://schemas.microsoft.com/office/2006/metadata/properties" ma:root="true" ma:fieldsID="00d40e2dd187a4617fc974e8dc4b8e9e" ns2:_="" ns3:_="">
    <xsd:import namespace="3d65cd4f-b265-4b9b-8c9e-2db2940b92e1"/>
    <xsd:import namespace="0136bc0c-162d-48ce-a289-ffcc5edfe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Sta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heme" minOccurs="0"/>
                <xsd:element ref="ns2:Valu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5cd4f-b265-4b9b-8c9e-2db2940b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19" nillable="true" ma:displayName="Classification" ma:format="Dropdown" ma:internalName="Classification">
      <xsd:simpleType>
        <xsd:restriction base="dms:Choice">
          <xsd:enumeration value="EoP"/>
          <xsd:enumeration value="VLO"/>
          <xsd:enumeration value="TOC"/>
        </xsd:restriction>
      </xsd:simpleType>
    </xsd:element>
    <xsd:element name="Stats" ma:index="20" nillable="true" ma:displayName="Status" ma:format="Dropdown" ma:internalName="Stats">
      <xsd:simpleType>
        <xsd:restriction base="dms:Choice">
          <xsd:enumeration value="Linked"/>
          <xsd:enumeration value="Not Linked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7f174-477c-4250-aa59-b7be7e066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eme" ma:index="25" nillable="true" ma:displayName="Theme" ma:format="Dropdown" ma:internalName="Theme">
      <xsd:simpleType>
        <xsd:restriction base="dms:Text">
          <xsd:maxLength value="255"/>
        </xsd:restriction>
      </xsd:simpleType>
    </xsd:element>
    <xsd:element name="Value" ma:index="26" nillable="true" ma:displayName="How it can help us" ma:format="Dropdown" ma:internalName="Value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6bc0c-162d-48ce-a289-ffcc5edfe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50676-7248-4713-b184-02f27e6b42b1}" ma:internalName="TaxCatchAll" ma:showField="CatchAllData" ma:web="0136bc0c-162d-48ce-a289-ffcc5edfe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s xmlns="3d65cd4f-b265-4b9b-8c9e-2db2940b92e1" xsi:nil="true"/>
    <Theme xmlns="3d65cd4f-b265-4b9b-8c9e-2db2940b92e1" xsi:nil="true"/>
    <lcf76f155ced4ddcb4097134ff3c332f xmlns="3d65cd4f-b265-4b9b-8c9e-2db2940b92e1">
      <Terms xmlns="http://schemas.microsoft.com/office/infopath/2007/PartnerControls"/>
    </lcf76f155ced4ddcb4097134ff3c332f>
    <Value xmlns="3d65cd4f-b265-4b9b-8c9e-2db2940b92e1" xsi:nil="true"/>
    <TaxCatchAll xmlns="0136bc0c-162d-48ce-a289-ffcc5edfe969" xsi:nil="true"/>
    <Classification xmlns="3d65cd4f-b265-4b9b-8c9e-2db2940b92e1" xsi:nil="true"/>
  </documentManagement>
</p:properties>
</file>

<file path=customXml/itemProps1.xml><?xml version="1.0" encoding="utf-8"?>
<ds:datastoreItem xmlns:ds="http://schemas.openxmlformats.org/officeDocument/2006/customXml" ds:itemID="{117328C9-F707-4456-9DD8-6BAB09ED4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BD96B-4078-4F51-A4F5-202B71570986}"/>
</file>

<file path=customXml/itemProps3.xml><?xml version="1.0" encoding="utf-8"?>
<ds:datastoreItem xmlns:ds="http://schemas.openxmlformats.org/officeDocument/2006/customXml" ds:itemID="{3043D89F-AA6E-4FC3-B4BE-F60BAA205B87}"/>
</file>

<file path=customXml/itemProps4.xml><?xml version="1.0" encoding="utf-8"?>
<ds:datastoreItem xmlns:ds="http://schemas.openxmlformats.org/officeDocument/2006/customXml" ds:itemID="{97C8C76E-4662-47F2-B6D0-C5CDB06995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Post</dc:creator>
  <cp:keywords/>
  <cp:lastModifiedBy>Terri Stevens</cp:lastModifiedBy>
  <cp:revision>11</cp:revision>
  <dcterms:created xsi:type="dcterms:W3CDTF">2024-11-15T15:11:00Z</dcterms:created>
  <dcterms:modified xsi:type="dcterms:W3CDTF">2025-01-10T16:47:40Z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c8737e-4a28-4017-b4ee-087b55ef5299_Enabled">
    <vt:lpwstr>true</vt:lpwstr>
  </property>
  <property fmtid="{D5CDD505-2E9C-101B-9397-08002B2CF9AE}" pid="3" name="MSIP_Label_1ac8737e-4a28-4017-b4ee-087b55ef5299_SetDate">
    <vt:lpwstr>2023-08-30T17:49:05Z</vt:lpwstr>
  </property>
  <property fmtid="{D5CDD505-2E9C-101B-9397-08002B2CF9AE}" pid="4" name="MSIP_Label_1ac8737e-4a28-4017-b4ee-087b55ef5299_Method">
    <vt:lpwstr>Standard</vt:lpwstr>
  </property>
  <property fmtid="{D5CDD505-2E9C-101B-9397-08002B2CF9AE}" pid="5" name="MSIP_Label_1ac8737e-4a28-4017-b4ee-087b55ef5299_Name">
    <vt:lpwstr>General</vt:lpwstr>
  </property>
  <property fmtid="{D5CDD505-2E9C-101B-9397-08002B2CF9AE}" pid="6" name="MSIP_Label_1ac8737e-4a28-4017-b4ee-087b55ef5299_SiteId">
    <vt:lpwstr>0edf0ac2-4bf0-4a8e-90b2-b3f527902fb9</vt:lpwstr>
  </property>
  <property fmtid="{D5CDD505-2E9C-101B-9397-08002B2CF9AE}" pid="7" name="MSIP_Label_1ac8737e-4a28-4017-b4ee-087b55ef5299_ActionId">
    <vt:lpwstr>9ded1c69-d4c1-47eb-9eca-ab24f93c0178</vt:lpwstr>
  </property>
  <property fmtid="{D5CDD505-2E9C-101B-9397-08002B2CF9AE}" pid="8" name="MSIP_Label_1ac8737e-4a28-4017-b4ee-087b55ef5299_ContentBits">
    <vt:lpwstr>0</vt:lpwstr>
  </property>
  <property fmtid="{D5CDD505-2E9C-101B-9397-08002B2CF9AE}" pid="9" name="ContentTypeId">
    <vt:lpwstr>0x0101009F4F8389FB783E4497DE5B3A70B693D5</vt:lpwstr>
  </property>
  <property fmtid="{D5CDD505-2E9C-101B-9397-08002B2CF9AE}" pid="10" name="MediaServiceImageTags">
    <vt:lpwstr/>
  </property>
</Properties>
</file>